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2FE5F3CC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FC43F9">
        <w:rPr>
          <w:sz w:val="28"/>
          <w:szCs w:val="28"/>
        </w:rPr>
        <w:t>155/</w:t>
      </w:r>
      <w:r w:rsidR="0039576A">
        <w:rPr>
          <w:sz w:val="28"/>
          <w:szCs w:val="28"/>
        </w:rPr>
        <w:t>229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432AEE44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610384E3" w14:textId="5F0DDEAA" w:rsidR="000A7469" w:rsidRDefault="000A7469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22416AC" w14:textId="77777777" w:rsidR="000A7469" w:rsidRDefault="000A7469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6EC6A28C" w:rsidR="00EA63D4" w:rsidRPr="00932404" w:rsidRDefault="00E44580" w:rsidP="00CD115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A43C0F" w:rsidRPr="00A43C0F">
        <w:rPr>
          <w:rFonts w:ascii="Times New Roman" w:eastAsia="Times New Roman" w:hAnsi="Times New Roman" w:cs="Times New Roman"/>
          <w:sz w:val="28"/>
          <w:szCs w:val="28"/>
        </w:rPr>
        <w:t xml:space="preserve">ФОП Поліщуку Юрію Аркадійовичу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43C0F" w:rsidRPr="00A43C0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магазину-</w:t>
      </w:r>
      <w:proofErr w:type="spellStart"/>
      <w:r w:rsidR="00A43C0F" w:rsidRPr="00A43C0F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="00A43C0F" w:rsidRPr="00A43C0F">
        <w:rPr>
          <w:rFonts w:ascii="Times New Roman" w:eastAsia="Times New Roman" w:hAnsi="Times New Roman" w:cs="Times New Roman"/>
          <w:sz w:val="28"/>
          <w:szCs w:val="28"/>
        </w:rPr>
        <w:t xml:space="preserve"> по вул. Озерній, 1/1</w:t>
      </w:r>
      <w:r w:rsidR="00A4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B27833" w:rsidRPr="00932404">
        <w:rPr>
          <w:rFonts w:ascii="Times New Roman" w:hAnsi="Times New Roman" w:cs="Times New Roman"/>
          <w:sz w:val="28"/>
          <w:szCs w:val="28"/>
        </w:rPr>
        <w:t>Заводському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районі 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4543B46A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A43C0F" w:rsidRPr="00A43C0F">
        <w:rPr>
          <w:sz w:val="28"/>
          <w:szCs w:val="28"/>
        </w:rPr>
        <w:t>ФОП Поліщук</w:t>
      </w:r>
      <w:r w:rsidR="00A43C0F">
        <w:rPr>
          <w:sz w:val="28"/>
          <w:szCs w:val="28"/>
        </w:rPr>
        <w:t>а</w:t>
      </w:r>
      <w:r w:rsidR="00A43C0F" w:rsidRPr="00A43C0F">
        <w:rPr>
          <w:sz w:val="28"/>
          <w:szCs w:val="28"/>
        </w:rPr>
        <w:t xml:space="preserve"> Юрі</w:t>
      </w:r>
      <w:r w:rsidR="00A43C0F">
        <w:rPr>
          <w:sz w:val="28"/>
          <w:szCs w:val="28"/>
        </w:rPr>
        <w:t>я</w:t>
      </w:r>
      <w:r w:rsidR="00A43C0F" w:rsidRPr="00A43C0F">
        <w:rPr>
          <w:sz w:val="28"/>
          <w:szCs w:val="28"/>
        </w:rPr>
        <w:t xml:space="preserve"> Аркадійович</w:t>
      </w:r>
      <w:r w:rsidR="00A43C0F">
        <w:rPr>
          <w:sz w:val="28"/>
          <w:szCs w:val="28"/>
        </w:rPr>
        <w:t>а</w:t>
      </w:r>
      <w:r w:rsidR="00BE04E0">
        <w:rPr>
          <w:sz w:val="28"/>
          <w:szCs w:val="28"/>
        </w:rPr>
        <w:t xml:space="preserve">, </w:t>
      </w:r>
      <w:r w:rsidR="00BE04E0" w:rsidRPr="00BE04E0">
        <w:rPr>
          <w:sz w:val="28"/>
          <w:szCs w:val="28"/>
        </w:rPr>
        <w:t xml:space="preserve">дозвільну справу </w:t>
      </w:r>
      <w:r w:rsidR="00C611A1" w:rsidRPr="00C611A1">
        <w:rPr>
          <w:sz w:val="28"/>
          <w:szCs w:val="28"/>
        </w:rPr>
        <w:t>від </w:t>
      </w:r>
      <w:r w:rsidR="00A43C0F">
        <w:rPr>
          <w:sz w:val="28"/>
          <w:szCs w:val="28"/>
        </w:rPr>
        <w:t>12.12.2023</w:t>
      </w:r>
      <w:r w:rsidR="00C611A1" w:rsidRPr="00C611A1">
        <w:rPr>
          <w:sz w:val="28"/>
          <w:szCs w:val="28"/>
        </w:rPr>
        <w:t xml:space="preserve"> №</w:t>
      </w:r>
      <w:r w:rsidR="00BE04E0">
        <w:rPr>
          <w:sz w:val="28"/>
          <w:szCs w:val="28"/>
        </w:rPr>
        <w:t xml:space="preserve"> </w:t>
      </w:r>
      <w:r w:rsidR="00C611A1" w:rsidRPr="00C611A1">
        <w:rPr>
          <w:sz w:val="28"/>
          <w:szCs w:val="28"/>
        </w:rPr>
        <w:t>230</w:t>
      </w:r>
      <w:r w:rsidR="00A43C0F">
        <w:rPr>
          <w:sz w:val="28"/>
          <w:szCs w:val="28"/>
        </w:rPr>
        <w:t>89</w:t>
      </w:r>
      <w:r w:rsidR="00C611A1" w:rsidRPr="00C611A1">
        <w:rPr>
          <w:sz w:val="28"/>
          <w:szCs w:val="28"/>
        </w:rPr>
        <w:t>-000</w:t>
      </w:r>
      <w:r w:rsidR="00A43C0F">
        <w:rPr>
          <w:sz w:val="28"/>
          <w:szCs w:val="28"/>
        </w:rPr>
        <w:t>663070</w:t>
      </w:r>
      <w:r w:rsidR="00C611A1" w:rsidRPr="00C611A1">
        <w:rPr>
          <w:sz w:val="28"/>
          <w:szCs w:val="28"/>
        </w:rPr>
        <w:t>-007-</w:t>
      </w:r>
      <w:r w:rsidR="00A43C0F">
        <w:rPr>
          <w:sz w:val="28"/>
          <w:szCs w:val="28"/>
        </w:rPr>
        <w:t>33</w:t>
      </w:r>
      <w:r w:rsidRPr="00C611A1">
        <w:rPr>
          <w:sz w:val="28"/>
          <w:szCs w:val="28"/>
        </w:rPr>
        <w:t>,</w:t>
      </w:r>
      <w:r w:rsidR="00856B8E">
        <w:rPr>
          <w:sz w:val="28"/>
          <w:szCs w:val="28"/>
        </w:rPr>
        <w:t xml:space="preserve"> заяву ФОП </w:t>
      </w:r>
      <w:proofErr w:type="spellStart"/>
      <w:r w:rsidR="00856B8E">
        <w:rPr>
          <w:sz w:val="28"/>
          <w:szCs w:val="28"/>
        </w:rPr>
        <w:t>Калашнікової</w:t>
      </w:r>
      <w:proofErr w:type="spellEnd"/>
      <w:r w:rsidR="00856B8E">
        <w:rPr>
          <w:sz w:val="28"/>
          <w:szCs w:val="28"/>
        </w:rPr>
        <w:t xml:space="preserve"> Наталії Павлівни від</w:t>
      </w:r>
      <w:r w:rsidRPr="00C611A1">
        <w:rPr>
          <w:sz w:val="28"/>
          <w:szCs w:val="28"/>
        </w:rPr>
        <w:t xml:space="preserve"> </w:t>
      </w:r>
      <w:r w:rsidR="00856B8E" w:rsidRPr="00856B8E">
        <w:rPr>
          <w:sz w:val="28"/>
          <w:szCs w:val="28"/>
        </w:rPr>
        <w:t>11.11.2024</w:t>
      </w:r>
      <w:r w:rsidR="00856B8E">
        <w:rPr>
          <w:sz w:val="28"/>
          <w:szCs w:val="28"/>
        </w:rPr>
        <w:t xml:space="preserve"> № </w:t>
      </w:r>
      <w:r w:rsidR="00856B8E" w:rsidRPr="00856B8E">
        <w:rPr>
          <w:sz w:val="28"/>
          <w:szCs w:val="28"/>
        </w:rPr>
        <w:t>22464/02.02.01-19/3/24</w:t>
      </w:r>
      <w:r w:rsidR="00856B8E">
        <w:rPr>
          <w:sz w:val="28"/>
          <w:szCs w:val="28"/>
        </w:rPr>
        <w:t xml:space="preserve">, </w:t>
      </w:r>
      <w:r w:rsidRPr="00C611A1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C611A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3342EFAC" w14:textId="77777777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48856DA0" w14:textId="55C03DE5" w:rsidR="00A03074" w:rsidRDefault="002032B7" w:rsidP="005E6E32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>із землеустрою щодо</w:t>
      </w:r>
      <w:r w:rsidR="005E6E32">
        <w:rPr>
          <w:rFonts w:ascii="Times New Roman" w:hAnsi="Times New Roman"/>
          <w:sz w:val="28"/>
          <w:szCs w:val="28"/>
        </w:rPr>
        <w:t xml:space="preserve"> об’єднання земельних ділянок</w:t>
      </w:r>
      <w:r w:rsidR="00A03074">
        <w:rPr>
          <w:rFonts w:ascii="Times New Roman" w:hAnsi="Times New Roman"/>
          <w:sz w:val="28"/>
          <w:szCs w:val="28"/>
        </w:rPr>
        <w:t>, об’єднавши земельн</w:t>
      </w:r>
      <w:r w:rsidR="00EF7688">
        <w:rPr>
          <w:rFonts w:ascii="Times New Roman" w:hAnsi="Times New Roman"/>
          <w:sz w:val="28"/>
          <w:szCs w:val="28"/>
        </w:rPr>
        <w:t>і</w:t>
      </w:r>
      <w:r w:rsidR="00A03074">
        <w:rPr>
          <w:rFonts w:ascii="Times New Roman" w:hAnsi="Times New Roman"/>
          <w:sz w:val="28"/>
          <w:szCs w:val="28"/>
        </w:rPr>
        <w:t xml:space="preserve"> ділянк</w:t>
      </w:r>
      <w:r w:rsidR="00EF7688">
        <w:rPr>
          <w:rFonts w:ascii="Times New Roman" w:hAnsi="Times New Roman"/>
          <w:sz w:val="28"/>
          <w:szCs w:val="28"/>
        </w:rPr>
        <w:t>и</w:t>
      </w:r>
      <w:r w:rsidR="00A03074">
        <w:rPr>
          <w:rFonts w:ascii="Times New Roman" w:hAnsi="Times New Roman"/>
          <w:sz w:val="28"/>
          <w:szCs w:val="28"/>
        </w:rPr>
        <w:t xml:space="preserve"> площею 984 </w:t>
      </w:r>
      <w:proofErr w:type="spellStart"/>
      <w:r w:rsidR="00A03074">
        <w:rPr>
          <w:rFonts w:ascii="Times New Roman" w:hAnsi="Times New Roman"/>
          <w:sz w:val="28"/>
          <w:szCs w:val="28"/>
        </w:rPr>
        <w:t>кв.м</w:t>
      </w:r>
      <w:proofErr w:type="spellEnd"/>
      <w:r w:rsidR="00EF7688">
        <w:rPr>
          <w:rFonts w:ascii="Times New Roman" w:hAnsi="Times New Roman"/>
          <w:sz w:val="28"/>
          <w:szCs w:val="28"/>
        </w:rPr>
        <w:t xml:space="preserve"> та площею 1204 </w:t>
      </w:r>
      <w:proofErr w:type="spellStart"/>
      <w:r w:rsidR="00EF7688">
        <w:rPr>
          <w:rFonts w:ascii="Times New Roman" w:hAnsi="Times New Roman"/>
          <w:sz w:val="28"/>
          <w:szCs w:val="28"/>
        </w:rPr>
        <w:t>кв.м</w:t>
      </w:r>
      <w:proofErr w:type="spellEnd"/>
      <w:r w:rsidR="00A03074">
        <w:rPr>
          <w:rFonts w:ascii="Times New Roman" w:hAnsi="Times New Roman"/>
          <w:sz w:val="28"/>
          <w:szCs w:val="28"/>
        </w:rPr>
        <w:t>, як</w:t>
      </w:r>
      <w:r w:rsidR="00EF7688">
        <w:rPr>
          <w:rFonts w:ascii="Times New Roman" w:hAnsi="Times New Roman"/>
          <w:sz w:val="28"/>
          <w:szCs w:val="28"/>
        </w:rPr>
        <w:t>і</w:t>
      </w:r>
      <w:r w:rsidR="00A03074">
        <w:rPr>
          <w:rFonts w:ascii="Times New Roman" w:hAnsi="Times New Roman"/>
          <w:sz w:val="28"/>
          <w:szCs w:val="28"/>
        </w:rPr>
        <w:t xml:space="preserve"> перебувал</w:t>
      </w:r>
      <w:r w:rsidR="00EF7688">
        <w:rPr>
          <w:rFonts w:ascii="Times New Roman" w:hAnsi="Times New Roman"/>
          <w:sz w:val="28"/>
          <w:szCs w:val="28"/>
        </w:rPr>
        <w:t>и</w:t>
      </w:r>
      <w:r w:rsidR="00A03074">
        <w:rPr>
          <w:rFonts w:ascii="Times New Roman" w:hAnsi="Times New Roman"/>
          <w:sz w:val="28"/>
          <w:szCs w:val="28"/>
        </w:rPr>
        <w:t xml:space="preserve"> в оренді у ФОП Поліщука Юрія Аркадійовича </w:t>
      </w:r>
      <w:r w:rsidR="006246DA" w:rsidRPr="006246DA">
        <w:rPr>
          <w:rFonts w:ascii="Times New Roman" w:hAnsi="Times New Roman"/>
          <w:sz w:val="28"/>
          <w:szCs w:val="28"/>
        </w:rPr>
        <w:t>відповідно до дог</w:t>
      </w:r>
      <w:r w:rsidR="00EF7688">
        <w:rPr>
          <w:rFonts w:ascii="Times New Roman" w:hAnsi="Times New Roman"/>
          <w:sz w:val="28"/>
          <w:szCs w:val="28"/>
        </w:rPr>
        <w:t xml:space="preserve">оворів </w:t>
      </w:r>
      <w:r w:rsidR="006246DA" w:rsidRPr="006246DA">
        <w:rPr>
          <w:rFonts w:ascii="Times New Roman" w:hAnsi="Times New Roman"/>
          <w:sz w:val="28"/>
          <w:szCs w:val="28"/>
        </w:rPr>
        <w:t xml:space="preserve"> оренди землі від </w:t>
      </w:r>
      <w:r w:rsidR="00856B8E">
        <w:rPr>
          <w:rFonts w:ascii="Times New Roman" w:hAnsi="Times New Roman"/>
          <w:sz w:val="28"/>
          <w:szCs w:val="28"/>
        </w:rPr>
        <w:t>07</w:t>
      </w:r>
      <w:r w:rsidR="006246DA" w:rsidRPr="006246DA">
        <w:rPr>
          <w:rFonts w:ascii="Times New Roman" w:hAnsi="Times New Roman"/>
          <w:sz w:val="28"/>
          <w:szCs w:val="28"/>
        </w:rPr>
        <w:t>.0</w:t>
      </w:r>
      <w:r w:rsidR="00856B8E">
        <w:rPr>
          <w:rFonts w:ascii="Times New Roman" w:hAnsi="Times New Roman"/>
          <w:sz w:val="28"/>
          <w:szCs w:val="28"/>
        </w:rPr>
        <w:t>9</w:t>
      </w:r>
      <w:r w:rsidR="006246DA" w:rsidRPr="006246DA">
        <w:rPr>
          <w:rFonts w:ascii="Times New Roman" w:hAnsi="Times New Roman"/>
          <w:sz w:val="28"/>
          <w:szCs w:val="28"/>
        </w:rPr>
        <w:t>.20</w:t>
      </w:r>
      <w:r w:rsidR="00856B8E">
        <w:rPr>
          <w:rFonts w:ascii="Times New Roman" w:hAnsi="Times New Roman"/>
          <w:sz w:val="28"/>
          <w:szCs w:val="28"/>
        </w:rPr>
        <w:t>0</w:t>
      </w:r>
      <w:r w:rsidR="006246DA">
        <w:rPr>
          <w:rFonts w:ascii="Times New Roman" w:hAnsi="Times New Roman"/>
          <w:sz w:val="28"/>
          <w:szCs w:val="28"/>
        </w:rPr>
        <w:t>4</w:t>
      </w:r>
      <w:r w:rsidR="006246DA" w:rsidRPr="006246DA">
        <w:rPr>
          <w:rFonts w:ascii="Times New Roman" w:hAnsi="Times New Roman"/>
          <w:sz w:val="28"/>
          <w:szCs w:val="28"/>
        </w:rPr>
        <w:t xml:space="preserve"> № </w:t>
      </w:r>
      <w:r w:rsidR="006246DA">
        <w:rPr>
          <w:rFonts w:ascii="Times New Roman" w:hAnsi="Times New Roman"/>
          <w:sz w:val="28"/>
          <w:szCs w:val="28"/>
        </w:rPr>
        <w:t>2648</w:t>
      </w:r>
      <w:r w:rsidR="00EF7688">
        <w:rPr>
          <w:rFonts w:ascii="Times New Roman" w:hAnsi="Times New Roman"/>
          <w:sz w:val="28"/>
          <w:szCs w:val="28"/>
        </w:rPr>
        <w:t xml:space="preserve"> та від 22.</w:t>
      </w:r>
      <w:r w:rsidR="00856B8E">
        <w:rPr>
          <w:rFonts w:ascii="Times New Roman" w:hAnsi="Times New Roman"/>
          <w:sz w:val="28"/>
          <w:szCs w:val="28"/>
        </w:rPr>
        <w:t>02</w:t>
      </w:r>
      <w:r w:rsidR="00EF7688">
        <w:rPr>
          <w:rFonts w:ascii="Times New Roman" w:hAnsi="Times New Roman"/>
          <w:sz w:val="28"/>
          <w:szCs w:val="28"/>
        </w:rPr>
        <w:t>.2010            № 7378</w:t>
      </w:r>
      <w:r w:rsidR="008A7406">
        <w:rPr>
          <w:rFonts w:ascii="Times New Roman" w:hAnsi="Times New Roman"/>
          <w:sz w:val="28"/>
          <w:szCs w:val="28"/>
        </w:rPr>
        <w:t>,</w:t>
      </w:r>
      <w:r w:rsidR="006246DA">
        <w:rPr>
          <w:rFonts w:ascii="Times New Roman" w:hAnsi="Times New Roman"/>
          <w:sz w:val="28"/>
          <w:szCs w:val="28"/>
        </w:rPr>
        <w:t xml:space="preserve"> </w:t>
      </w:r>
      <w:r w:rsidR="00A03074">
        <w:rPr>
          <w:rFonts w:ascii="Times New Roman" w:hAnsi="Times New Roman"/>
          <w:sz w:val="28"/>
          <w:szCs w:val="28"/>
        </w:rPr>
        <w:t xml:space="preserve">для обслуговування магазину по </w:t>
      </w:r>
      <w:r w:rsidR="00A03074" w:rsidRPr="00A03074">
        <w:rPr>
          <w:rFonts w:ascii="Times New Roman" w:hAnsi="Times New Roman"/>
          <w:sz w:val="28"/>
          <w:szCs w:val="28"/>
        </w:rPr>
        <w:t>вул.</w:t>
      </w:r>
      <w:r w:rsidR="002109BC">
        <w:rPr>
          <w:rFonts w:ascii="Times New Roman" w:hAnsi="Times New Roman"/>
          <w:sz w:val="28"/>
          <w:szCs w:val="28"/>
        </w:rPr>
        <w:t xml:space="preserve"> </w:t>
      </w:r>
      <w:r w:rsidR="00A03074" w:rsidRPr="00A03074">
        <w:rPr>
          <w:rFonts w:ascii="Times New Roman" w:hAnsi="Times New Roman"/>
          <w:sz w:val="28"/>
          <w:szCs w:val="28"/>
        </w:rPr>
        <w:t>Озерній,1/1</w:t>
      </w:r>
      <w:r w:rsidR="006246DA">
        <w:rPr>
          <w:rFonts w:ascii="Times New Roman" w:hAnsi="Times New Roman"/>
          <w:sz w:val="28"/>
          <w:szCs w:val="28"/>
        </w:rPr>
        <w:t xml:space="preserve"> </w:t>
      </w:r>
      <w:r w:rsidR="00EF7688" w:rsidRPr="00EF7688">
        <w:rPr>
          <w:rFonts w:ascii="Times New Roman" w:hAnsi="Times New Roman"/>
          <w:sz w:val="28"/>
          <w:szCs w:val="28"/>
        </w:rPr>
        <w:t xml:space="preserve">в земельну ділянку (кадастровий номер 4810136300:12:009:0027) площею 2188 </w:t>
      </w:r>
      <w:proofErr w:type="spellStart"/>
      <w:r w:rsidR="00EF7688" w:rsidRPr="00EF7688">
        <w:rPr>
          <w:rFonts w:ascii="Times New Roman" w:hAnsi="Times New Roman"/>
          <w:sz w:val="28"/>
          <w:szCs w:val="28"/>
        </w:rPr>
        <w:t>кв.м</w:t>
      </w:r>
      <w:proofErr w:type="spellEnd"/>
      <w:r w:rsidR="00EF7688" w:rsidRPr="00EF7688">
        <w:rPr>
          <w:rFonts w:ascii="Times New Roman" w:hAnsi="Times New Roman"/>
          <w:sz w:val="28"/>
          <w:szCs w:val="28"/>
        </w:rPr>
        <w:t>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нежитлової будівлі магазину-</w:t>
      </w:r>
      <w:proofErr w:type="spellStart"/>
      <w:r w:rsidR="00EF7688" w:rsidRPr="00EF7688">
        <w:rPr>
          <w:rFonts w:ascii="Times New Roman" w:hAnsi="Times New Roman"/>
          <w:sz w:val="28"/>
          <w:szCs w:val="28"/>
        </w:rPr>
        <w:t>автомийки</w:t>
      </w:r>
      <w:proofErr w:type="spellEnd"/>
      <w:r w:rsidR="00EF7688" w:rsidRPr="00EF7688">
        <w:rPr>
          <w:rFonts w:ascii="Times New Roman" w:hAnsi="Times New Roman"/>
          <w:sz w:val="28"/>
          <w:szCs w:val="28"/>
        </w:rPr>
        <w:t xml:space="preserve"> по вул. Озерній, 1/1.</w:t>
      </w:r>
    </w:p>
    <w:p w14:paraId="30635BD7" w14:textId="4B13536E" w:rsidR="002109BC" w:rsidRDefault="002109BC" w:rsidP="00AF2350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109BC">
        <w:rPr>
          <w:rFonts w:ascii="Times New Roman" w:hAnsi="Times New Roman"/>
          <w:sz w:val="28"/>
          <w:szCs w:val="28"/>
        </w:rPr>
        <w:t>Земельна ділянка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 1051: 01.08 - охоронна зона навколо інженерних комунікацій (мережа каналізації)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27E9A" w:rsidRPr="00F27E9A">
        <w:rPr>
          <w:rFonts w:ascii="Times New Roman" w:hAnsi="Times New Roman"/>
          <w:sz w:val="28"/>
          <w:szCs w:val="28"/>
        </w:rPr>
        <w:t>частин</w:t>
      </w:r>
      <w:r w:rsidR="00AF2350">
        <w:rPr>
          <w:rFonts w:ascii="Times New Roman" w:hAnsi="Times New Roman"/>
          <w:sz w:val="28"/>
          <w:szCs w:val="28"/>
        </w:rPr>
        <w:t>и</w:t>
      </w:r>
      <w:r w:rsidR="00F27E9A" w:rsidRPr="00F27E9A">
        <w:rPr>
          <w:rFonts w:ascii="Times New Roman" w:hAnsi="Times New Roman"/>
          <w:sz w:val="28"/>
          <w:szCs w:val="28"/>
        </w:rPr>
        <w:t xml:space="preserve"> земельн</w:t>
      </w:r>
      <w:r w:rsidR="00AF2350">
        <w:rPr>
          <w:rFonts w:ascii="Times New Roman" w:hAnsi="Times New Roman"/>
          <w:sz w:val="28"/>
          <w:szCs w:val="28"/>
        </w:rPr>
        <w:t>их</w:t>
      </w:r>
      <w:r w:rsidR="00F27E9A" w:rsidRPr="00F27E9A">
        <w:rPr>
          <w:rFonts w:ascii="Times New Roman" w:hAnsi="Times New Roman"/>
          <w:sz w:val="28"/>
          <w:szCs w:val="28"/>
        </w:rPr>
        <w:t xml:space="preserve"> ділян</w:t>
      </w:r>
      <w:r w:rsidR="00AF2350">
        <w:rPr>
          <w:rFonts w:ascii="Times New Roman" w:hAnsi="Times New Roman"/>
          <w:sz w:val="28"/>
          <w:szCs w:val="28"/>
        </w:rPr>
        <w:t>ок</w:t>
      </w:r>
      <w:r w:rsidR="00F27E9A" w:rsidRPr="00F27E9A">
        <w:rPr>
          <w:rFonts w:ascii="Times New Roman" w:hAnsi="Times New Roman"/>
          <w:sz w:val="28"/>
          <w:szCs w:val="28"/>
        </w:rPr>
        <w:t xml:space="preserve"> площ</w:t>
      </w:r>
      <w:r w:rsidR="00F27E9A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47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="008A7406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та 51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D70FFAB" w14:textId="4CC52484" w:rsidR="00641A64" w:rsidRDefault="002032B7" w:rsidP="005E6E32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lastRenderedPageBreak/>
        <w:t>1.</w:t>
      </w:r>
      <w:r w:rsidR="00641A64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A43C0F">
        <w:rPr>
          <w:rFonts w:ascii="Times New Roman" w:hAnsi="Times New Roman"/>
          <w:sz w:val="28"/>
          <w:szCs w:val="28"/>
        </w:rPr>
        <w:t>ФОП Поліщуку Юрію Аркадійовичу</w:t>
      </w:r>
      <w:r w:rsidR="00E44580" w:rsidRPr="00E44580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в оренду строком на </w:t>
      </w:r>
      <w:r w:rsidR="00641A64">
        <w:rPr>
          <w:rFonts w:ascii="Times New Roman" w:hAnsi="Times New Roman"/>
          <w:sz w:val="28"/>
          <w:szCs w:val="28"/>
        </w:rPr>
        <w:t xml:space="preserve">             </w:t>
      </w:r>
      <w:r w:rsidRPr="002032B7">
        <w:rPr>
          <w:rFonts w:ascii="Times New Roman" w:hAnsi="Times New Roman"/>
          <w:sz w:val="28"/>
          <w:szCs w:val="28"/>
        </w:rPr>
        <w:t>1</w:t>
      </w:r>
      <w:r w:rsidR="00A43C0F">
        <w:rPr>
          <w:rFonts w:ascii="Times New Roman" w:hAnsi="Times New Roman"/>
          <w:sz w:val="28"/>
          <w:szCs w:val="28"/>
        </w:rPr>
        <w:t>0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</w:t>
      </w:r>
      <w:r w:rsidR="00A43C0F" w:rsidRPr="00A43C0F">
        <w:rPr>
          <w:rFonts w:ascii="Times New Roman" w:hAnsi="Times New Roman"/>
          <w:sz w:val="28"/>
          <w:szCs w:val="28"/>
        </w:rPr>
        <w:t xml:space="preserve">(кадастровий номер 4810136300:12:009:0027) площею 2188 </w:t>
      </w:r>
      <w:proofErr w:type="spellStart"/>
      <w:r w:rsidR="00A43C0F" w:rsidRPr="00A43C0F">
        <w:rPr>
          <w:rFonts w:ascii="Times New Roman" w:hAnsi="Times New Roman"/>
          <w:sz w:val="28"/>
          <w:szCs w:val="28"/>
        </w:rPr>
        <w:t>кв.м</w:t>
      </w:r>
      <w:proofErr w:type="spellEnd"/>
      <w:r w:rsidR="00A43C0F" w:rsidRPr="00A43C0F">
        <w:rPr>
          <w:rFonts w:ascii="Times New Roman" w:hAnsi="Times New Roman"/>
          <w:sz w:val="28"/>
          <w:szCs w:val="28"/>
        </w:rPr>
        <w:t>, з цільовим призначенням відповідно до класифікації видів цільового призначення земель: 03.07 ‒ для будівництва та обслуговування будівель торгівлі, для обслуговування нежитлової будівлі магазину-</w:t>
      </w:r>
      <w:proofErr w:type="spellStart"/>
      <w:r w:rsidR="00A43C0F" w:rsidRPr="00A43C0F">
        <w:rPr>
          <w:rFonts w:ascii="Times New Roman" w:hAnsi="Times New Roman"/>
          <w:sz w:val="28"/>
          <w:szCs w:val="28"/>
        </w:rPr>
        <w:t>автомийки</w:t>
      </w:r>
      <w:proofErr w:type="spellEnd"/>
      <w:r w:rsidR="00A43C0F" w:rsidRPr="00A43C0F">
        <w:rPr>
          <w:rFonts w:ascii="Times New Roman" w:hAnsi="Times New Roman"/>
          <w:sz w:val="28"/>
          <w:szCs w:val="28"/>
        </w:rPr>
        <w:t xml:space="preserve"> по </w:t>
      </w:r>
      <w:r w:rsidR="0002453E">
        <w:rPr>
          <w:rFonts w:ascii="Times New Roman" w:hAnsi="Times New Roman"/>
          <w:sz w:val="28"/>
          <w:szCs w:val="28"/>
        </w:rPr>
        <w:t xml:space="preserve">                    </w:t>
      </w:r>
      <w:r w:rsidR="00A43C0F" w:rsidRPr="00A43C0F">
        <w:rPr>
          <w:rFonts w:ascii="Times New Roman" w:hAnsi="Times New Roman"/>
          <w:sz w:val="28"/>
          <w:szCs w:val="28"/>
        </w:rPr>
        <w:t>вул. Озерній, 1/1</w:t>
      </w:r>
      <w:r w:rsidR="00A43C0F">
        <w:rPr>
          <w:rFonts w:ascii="Times New Roman" w:hAnsi="Times New Roman"/>
          <w:sz w:val="28"/>
          <w:szCs w:val="28"/>
        </w:rPr>
        <w:t xml:space="preserve">, </w:t>
      </w:r>
      <w:r w:rsidR="00E44580" w:rsidRPr="00E44580">
        <w:rPr>
          <w:rFonts w:ascii="Times New Roman" w:hAnsi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A43C0F" w:rsidRPr="00A43C0F">
        <w:rPr>
          <w:rFonts w:ascii="Times New Roman" w:hAnsi="Times New Roman"/>
          <w:sz w:val="28"/>
          <w:szCs w:val="28"/>
        </w:rPr>
        <w:t>48444749</w:t>
      </w:r>
      <w:r w:rsidR="00E44580" w:rsidRPr="00E44580">
        <w:rPr>
          <w:rFonts w:ascii="Times New Roman" w:hAnsi="Times New Roman"/>
          <w:sz w:val="28"/>
          <w:szCs w:val="28"/>
        </w:rPr>
        <w:t>, видан</w:t>
      </w:r>
      <w:r w:rsidR="00E44580">
        <w:rPr>
          <w:rFonts w:ascii="Times New Roman" w:hAnsi="Times New Roman"/>
          <w:sz w:val="28"/>
          <w:szCs w:val="28"/>
        </w:rPr>
        <w:t>ого</w:t>
      </w:r>
      <w:r w:rsidR="00E44580" w:rsidRPr="00E44580">
        <w:rPr>
          <w:rFonts w:ascii="Times New Roman" w:hAnsi="Times New Roman"/>
          <w:sz w:val="28"/>
          <w:szCs w:val="28"/>
        </w:rPr>
        <w:t xml:space="preserve"> </w:t>
      </w:r>
      <w:r w:rsidR="00A43C0F" w:rsidRPr="00A43C0F">
        <w:rPr>
          <w:rFonts w:ascii="Times New Roman" w:hAnsi="Times New Roman"/>
          <w:sz w:val="28"/>
          <w:szCs w:val="28"/>
        </w:rPr>
        <w:t>26.11.2015</w:t>
      </w:r>
      <w:r w:rsidR="00A43C0F">
        <w:rPr>
          <w:rFonts w:ascii="Times New Roman" w:hAnsi="Times New Roman"/>
          <w:sz w:val="28"/>
          <w:szCs w:val="28"/>
        </w:rPr>
        <w:t xml:space="preserve"> </w:t>
      </w:r>
      <w:r w:rsidR="00A43C0F" w:rsidRPr="00A43C0F">
        <w:rPr>
          <w:rFonts w:ascii="Times New Roman" w:hAnsi="Times New Roman"/>
          <w:sz w:val="28"/>
          <w:szCs w:val="28"/>
        </w:rPr>
        <w:t>Миколаївськ</w:t>
      </w:r>
      <w:r w:rsidR="00A43C0F">
        <w:rPr>
          <w:rFonts w:ascii="Times New Roman" w:hAnsi="Times New Roman"/>
          <w:sz w:val="28"/>
          <w:szCs w:val="28"/>
        </w:rPr>
        <w:t>им</w:t>
      </w:r>
      <w:r w:rsidR="00A43C0F" w:rsidRPr="00A43C0F">
        <w:rPr>
          <w:rFonts w:ascii="Times New Roman" w:hAnsi="Times New Roman"/>
          <w:sz w:val="28"/>
          <w:szCs w:val="28"/>
        </w:rPr>
        <w:t xml:space="preserve"> місь</w:t>
      </w:r>
      <w:r w:rsidR="00A43C0F">
        <w:rPr>
          <w:rFonts w:ascii="Times New Roman" w:hAnsi="Times New Roman"/>
          <w:sz w:val="28"/>
          <w:szCs w:val="28"/>
        </w:rPr>
        <w:t>ким</w:t>
      </w:r>
      <w:r w:rsidR="00A43C0F" w:rsidRPr="00A43C0F">
        <w:rPr>
          <w:rFonts w:ascii="Times New Roman" w:hAnsi="Times New Roman"/>
          <w:sz w:val="28"/>
          <w:szCs w:val="28"/>
        </w:rPr>
        <w:t xml:space="preserve"> управління</w:t>
      </w:r>
      <w:r w:rsidR="00A43C0F">
        <w:rPr>
          <w:rFonts w:ascii="Times New Roman" w:hAnsi="Times New Roman"/>
          <w:sz w:val="28"/>
          <w:szCs w:val="28"/>
        </w:rPr>
        <w:t>м</w:t>
      </w:r>
      <w:r w:rsidR="00A43C0F" w:rsidRPr="00A43C0F">
        <w:rPr>
          <w:rFonts w:ascii="Times New Roman" w:hAnsi="Times New Roman"/>
          <w:sz w:val="28"/>
          <w:szCs w:val="28"/>
        </w:rPr>
        <w:t xml:space="preserve"> юстиції</w:t>
      </w:r>
      <w:r w:rsidR="00641A64">
        <w:rPr>
          <w:rFonts w:ascii="Times New Roman" w:hAnsi="Times New Roman"/>
          <w:sz w:val="28"/>
          <w:szCs w:val="28"/>
        </w:rPr>
        <w:t>,</w:t>
      </w:r>
      <w:r w:rsidR="00A43C0F">
        <w:rPr>
          <w:rFonts w:ascii="Times New Roman" w:hAnsi="Times New Roman"/>
          <w:sz w:val="28"/>
          <w:szCs w:val="28"/>
        </w:rPr>
        <w:t xml:space="preserve"> </w:t>
      </w:r>
      <w:r w:rsidR="00641A64" w:rsidRPr="00641A64">
        <w:rPr>
          <w:rFonts w:ascii="Times New Roman" w:hAnsi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24.10.2024</w:t>
      </w:r>
      <w:r w:rsidR="00641A64">
        <w:rPr>
          <w:rFonts w:ascii="Times New Roman" w:hAnsi="Times New Roman"/>
          <w:sz w:val="28"/>
          <w:szCs w:val="28"/>
        </w:rPr>
        <w:t xml:space="preserve"> </w:t>
      </w:r>
      <w:r w:rsidR="00641A64" w:rsidRPr="00641A64">
        <w:rPr>
          <w:rFonts w:ascii="Times New Roman" w:hAnsi="Times New Roman"/>
          <w:sz w:val="28"/>
          <w:szCs w:val="28"/>
        </w:rPr>
        <w:t>№ 45826/12.02.18/24-2 (забудована земельна ділянка).</w:t>
      </w:r>
    </w:p>
    <w:p w14:paraId="7DF54B25" w14:textId="77777777" w:rsidR="00641A64" w:rsidRDefault="00641A64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4823B1" w14:textId="4216C0F5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2D868214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0A7469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040982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0C16" w14:textId="77777777" w:rsidR="003C634B" w:rsidRDefault="003C634B" w:rsidP="00040982">
      <w:pPr>
        <w:spacing w:after="0" w:line="240" w:lineRule="auto"/>
      </w:pPr>
      <w:r>
        <w:separator/>
      </w:r>
    </w:p>
  </w:endnote>
  <w:endnote w:type="continuationSeparator" w:id="0">
    <w:p w14:paraId="153A01AF" w14:textId="77777777" w:rsidR="003C634B" w:rsidRDefault="003C634B" w:rsidP="0004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63ED" w14:textId="77777777" w:rsidR="003C634B" w:rsidRDefault="003C634B" w:rsidP="00040982">
      <w:pPr>
        <w:spacing w:after="0" w:line="240" w:lineRule="auto"/>
      </w:pPr>
      <w:r>
        <w:separator/>
      </w:r>
    </w:p>
  </w:footnote>
  <w:footnote w:type="continuationSeparator" w:id="0">
    <w:p w14:paraId="523BF4DC" w14:textId="77777777" w:rsidR="003C634B" w:rsidRDefault="003C634B" w:rsidP="0004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711008"/>
      <w:docPartObj>
        <w:docPartGallery w:val="Page Numbers (Top of Page)"/>
        <w:docPartUnique/>
      </w:docPartObj>
    </w:sdtPr>
    <w:sdtEndPr/>
    <w:sdtContent>
      <w:p w14:paraId="6C98D325" w14:textId="3648B5B0" w:rsidR="00040982" w:rsidRDefault="000409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B10746" w14:textId="77777777" w:rsidR="00040982" w:rsidRDefault="000409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453E"/>
    <w:rsid w:val="000342B1"/>
    <w:rsid w:val="00037D31"/>
    <w:rsid w:val="00040982"/>
    <w:rsid w:val="000823E4"/>
    <w:rsid w:val="000900EA"/>
    <w:rsid w:val="000925B7"/>
    <w:rsid w:val="0009283D"/>
    <w:rsid w:val="000A0E24"/>
    <w:rsid w:val="000A7469"/>
    <w:rsid w:val="000B1486"/>
    <w:rsid w:val="000E62AA"/>
    <w:rsid w:val="001051C6"/>
    <w:rsid w:val="001235DF"/>
    <w:rsid w:val="00132838"/>
    <w:rsid w:val="0015616D"/>
    <w:rsid w:val="0017064F"/>
    <w:rsid w:val="001D2699"/>
    <w:rsid w:val="002032B7"/>
    <w:rsid w:val="002109BC"/>
    <w:rsid w:val="00226159"/>
    <w:rsid w:val="00232939"/>
    <w:rsid w:val="002430C1"/>
    <w:rsid w:val="0024458C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9576A"/>
    <w:rsid w:val="003C634B"/>
    <w:rsid w:val="003C7B73"/>
    <w:rsid w:val="003F0877"/>
    <w:rsid w:val="004043BF"/>
    <w:rsid w:val="00415F7F"/>
    <w:rsid w:val="004353FE"/>
    <w:rsid w:val="00473345"/>
    <w:rsid w:val="004736F9"/>
    <w:rsid w:val="005342DE"/>
    <w:rsid w:val="0056682F"/>
    <w:rsid w:val="005C7F6F"/>
    <w:rsid w:val="005E6E32"/>
    <w:rsid w:val="006202D5"/>
    <w:rsid w:val="00621C06"/>
    <w:rsid w:val="006246DA"/>
    <w:rsid w:val="00641A64"/>
    <w:rsid w:val="006E1255"/>
    <w:rsid w:val="007012AF"/>
    <w:rsid w:val="00726DC3"/>
    <w:rsid w:val="007337C0"/>
    <w:rsid w:val="00737F75"/>
    <w:rsid w:val="007A28F6"/>
    <w:rsid w:val="007A2F32"/>
    <w:rsid w:val="007A725A"/>
    <w:rsid w:val="007D15EB"/>
    <w:rsid w:val="0085608F"/>
    <w:rsid w:val="00856B8E"/>
    <w:rsid w:val="008630B9"/>
    <w:rsid w:val="00887D58"/>
    <w:rsid w:val="00896597"/>
    <w:rsid w:val="008A4245"/>
    <w:rsid w:val="008A7406"/>
    <w:rsid w:val="008E1707"/>
    <w:rsid w:val="008E6017"/>
    <w:rsid w:val="00921EF9"/>
    <w:rsid w:val="0092438F"/>
    <w:rsid w:val="0093134C"/>
    <w:rsid w:val="00932404"/>
    <w:rsid w:val="00957F6F"/>
    <w:rsid w:val="00974D7A"/>
    <w:rsid w:val="009A4315"/>
    <w:rsid w:val="009B1D26"/>
    <w:rsid w:val="009C4EAD"/>
    <w:rsid w:val="009D3D91"/>
    <w:rsid w:val="00A03074"/>
    <w:rsid w:val="00A43C0F"/>
    <w:rsid w:val="00A77419"/>
    <w:rsid w:val="00AA7A0B"/>
    <w:rsid w:val="00AD3174"/>
    <w:rsid w:val="00AD6FBB"/>
    <w:rsid w:val="00AF2350"/>
    <w:rsid w:val="00B27833"/>
    <w:rsid w:val="00B52BF2"/>
    <w:rsid w:val="00B81734"/>
    <w:rsid w:val="00B94A3A"/>
    <w:rsid w:val="00BC6575"/>
    <w:rsid w:val="00BD3547"/>
    <w:rsid w:val="00BE04E0"/>
    <w:rsid w:val="00C146CE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4580"/>
    <w:rsid w:val="00E46768"/>
    <w:rsid w:val="00EA63D4"/>
    <w:rsid w:val="00EC017F"/>
    <w:rsid w:val="00EF7688"/>
    <w:rsid w:val="00F27E9A"/>
    <w:rsid w:val="00F47FF2"/>
    <w:rsid w:val="00F51BAB"/>
    <w:rsid w:val="00F84F63"/>
    <w:rsid w:val="00F93821"/>
    <w:rsid w:val="00FB6EAF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0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0982"/>
  </w:style>
  <w:style w:type="paragraph" w:styleId="ab">
    <w:name w:val="footer"/>
    <w:basedOn w:val="a"/>
    <w:link w:val="ac"/>
    <w:uiPriority w:val="99"/>
    <w:unhideWhenUsed/>
    <w:rsid w:val="000409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33</cp:revision>
  <cp:lastPrinted>2024-12-09T13:34:00Z</cp:lastPrinted>
  <dcterms:created xsi:type="dcterms:W3CDTF">2024-01-02T13:18:00Z</dcterms:created>
  <dcterms:modified xsi:type="dcterms:W3CDTF">2024-12-09T13:34:00Z</dcterms:modified>
</cp:coreProperties>
</file>